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CF" w:rsidRPr="00F628DD" w:rsidRDefault="00ED50CF" w:rsidP="00ED50C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0"/>
          <w:lang w:val="de-DE" w:eastAsia="en-GB"/>
        </w:rPr>
      </w:pPr>
      <w:r>
        <w:rPr>
          <w:rFonts w:asciiTheme="majorHAnsi" w:eastAsia="Times New Roman" w:hAnsiTheme="majorHAnsi" w:cs="Times New Roman"/>
          <w:b/>
          <w:sz w:val="32"/>
          <w:szCs w:val="30"/>
          <w:lang w:val="de-DE" w:eastAsia="en-GB"/>
        </w:rPr>
        <w:t>M4</w:t>
      </w:r>
    </w:p>
    <w:p w:rsidR="00ED50CF" w:rsidRDefault="00ED50CF" w:rsidP="00ED50CF">
      <w:pPr>
        <w:pStyle w:val="Listenabsatz"/>
        <w:jc w:val="both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noProof/>
          <w:sz w:val="24"/>
          <w:szCs w:val="24"/>
          <w:lang w:val="de-AT" w:eastAsia="de-AT"/>
        </w:rPr>
        <w:drawing>
          <wp:inline distT="0" distB="0" distL="0" distR="0" wp14:anchorId="0C3A699D" wp14:editId="37F2528D">
            <wp:extent cx="5760720" cy="432054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ikatur M3 Berufsorientieru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CA" w:rsidRDefault="002F3CCA" w:rsidP="002F3CCA">
      <w:pPr>
        <w:pStyle w:val="Listenabsatz"/>
        <w:rPr>
          <w:rFonts w:asciiTheme="majorHAnsi" w:hAnsiTheme="majorHAnsi"/>
          <w:b/>
          <w:sz w:val="24"/>
          <w:szCs w:val="24"/>
          <w:lang w:val="de-DE"/>
        </w:rPr>
      </w:pPr>
    </w:p>
    <w:p w:rsidR="00ED50CF" w:rsidRPr="0086552A" w:rsidRDefault="00ED50CF" w:rsidP="002F3CCA">
      <w:pPr>
        <w:pStyle w:val="Listenabsatz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sz w:val="24"/>
          <w:szCs w:val="24"/>
          <w:lang w:val="de-DE"/>
        </w:rPr>
        <w:t>Quelle:</w:t>
      </w:r>
      <w:r w:rsidR="002F3CCA">
        <w:rPr>
          <w:rFonts w:asciiTheme="majorHAnsi" w:hAnsiTheme="majorHAnsi"/>
          <w:b/>
          <w:sz w:val="24"/>
          <w:szCs w:val="24"/>
          <w:lang w:val="de-DE"/>
        </w:rPr>
        <w:t xml:space="preserve"> </w:t>
      </w:r>
      <w:hyperlink r:id="rId6" w:history="1">
        <w:r w:rsidR="002F3CCA" w:rsidRPr="00A813DE">
          <w:rPr>
            <w:rStyle w:val="Hyperlink"/>
            <w:rFonts w:cs="Arial"/>
            <w:sz w:val="24"/>
            <w:szCs w:val="24"/>
            <w:lang w:val="de-DE"/>
          </w:rPr>
          <w:t>http://www.jugend-und-bildung.de/files/616/Mindestlohn.jpg</w:t>
        </w:r>
      </w:hyperlink>
      <w:r w:rsidR="002F3CCA" w:rsidRPr="00A813DE">
        <w:rPr>
          <w:rFonts w:cs="Arial"/>
          <w:sz w:val="24"/>
          <w:szCs w:val="24"/>
          <w:lang w:val="de-DE"/>
        </w:rPr>
        <w:t xml:space="preserve">  </w:t>
      </w:r>
      <w:r w:rsidR="002F3CCA">
        <w:rPr>
          <w:rFonts w:cs="Arial"/>
          <w:sz w:val="24"/>
          <w:szCs w:val="24"/>
          <w:lang w:val="de-DE"/>
        </w:rPr>
        <w:br/>
      </w:r>
      <w:r w:rsidRPr="00D20CF7">
        <w:rPr>
          <w:rFonts w:asciiTheme="majorHAnsi" w:hAnsiTheme="majorHAnsi"/>
          <w:sz w:val="24"/>
          <w:szCs w:val="24"/>
          <w:lang w:val="de-DE"/>
        </w:rPr>
        <w:t>(Zugriff: 24.01.2015)</w:t>
      </w:r>
    </w:p>
    <w:p w:rsidR="00B15395" w:rsidRPr="00ED50CF" w:rsidRDefault="002F3CCA">
      <w:pPr>
        <w:rPr>
          <w:lang w:val="de-DE"/>
        </w:rPr>
      </w:pPr>
      <w:bookmarkStart w:id="0" w:name="_GoBack"/>
      <w:bookmarkEnd w:id="0"/>
    </w:p>
    <w:sectPr w:rsidR="00B15395" w:rsidRPr="00ED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B"/>
    <w:rsid w:val="002F3CCA"/>
    <w:rsid w:val="00547FCB"/>
    <w:rsid w:val="00833EC0"/>
    <w:rsid w:val="00D91BFE"/>
    <w:rsid w:val="00E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gend-und-bildung.de/files/616/Mindestlohn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ImageMaster</dc:creator>
  <cp:lastModifiedBy>Monika Andraschko</cp:lastModifiedBy>
  <cp:revision>2</cp:revision>
  <dcterms:created xsi:type="dcterms:W3CDTF">2015-04-09T08:51:00Z</dcterms:created>
  <dcterms:modified xsi:type="dcterms:W3CDTF">2015-04-09T08:51:00Z</dcterms:modified>
</cp:coreProperties>
</file>